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D3064" w:rsidP="003F277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3F277D">
              <w:t>9</w:t>
            </w:r>
            <w:r w:rsidR="005A5473">
              <w:t>.</w:t>
            </w:r>
            <w:r w:rsidR="00972FA2">
              <w:t>0</w:t>
            </w:r>
            <w:r w:rsidR="0010601E"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C85F18">
            <w:pPr>
              <w:ind w:left="-38" w:firstLine="38"/>
              <w:jc w:val="center"/>
            </w:pPr>
            <w:r>
              <w:t>4</w:t>
            </w:r>
            <w:r w:rsidR="00B170BC">
              <w:t>7</w:t>
            </w:r>
            <w:r w:rsidR="0017750A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750A" w:rsidRPr="0017750A" w:rsidRDefault="0017750A" w:rsidP="0017750A">
      <w:pPr>
        <w:autoSpaceDE w:val="0"/>
        <w:autoSpaceDN w:val="0"/>
        <w:adjustRightInd w:val="0"/>
        <w:ind w:right="4251"/>
        <w:jc w:val="both"/>
        <w:rPr>
          <w:rFonts w:eastAsia="Calibri"/>
          <w:sz w:val="26"/>
          <w:szCs w:val="26"/>
        </w:rPr>
      </w:pPr>
      <w:r w:rsidRPr="0017750A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я</w:t>
      </w:r>
      <w:r w:rsidRPr="0017750A">
        <w:rPr>
          <w:color w:val="000000"/>
          <w:sz w:val="26"/>
          <w:szCs w:val="26"/>
        </w:rPr>
        <w:t xml:space="preserve"> в </w:t>
      </w:r>
      <w:r w:rsidRPr="0017750A">
        <w:rPr>
          <w:sz w:val="26"/>
          <w:szCs w:val="26"/>
        </w:rPr>
        <w:t xml:space="preserve">постановление Администрации МО "Городской округ "Город Нарьян-Мар" </w:t>
      </w:r>
      <w:r w:rsidRPr="0017750A">
        <w:rPr>
          <w:rFonts w:eastAsia="Calibri"/>
          <w:sz w:val="26"/>
          <w:szCs w:val="26"/>
        </w:rPr>
        <w:t xml:space="preserve">от 08.07.2015 № 793 "О внесении изменений в постановление Администрации МО "Городской округ "Город Нарьян-Мар" </w:t>
      </w:r>
      <w:r>
        <w:rPr>
          <w:rFonts w:eastAsia="Calibri"/>
          <w:sz w:val="26"/>
          <w:szCs w:val="26"/>
        </w:rPr>
        <w:t xml:space="preserve">          </w:t>
      </w:r>
      <w:r w:rsidR="002607ED">
        <w:rPr>
          <w:rFonts w:eastAsia="Calibri"/>
          <w:sz w:val="26"/>
          <w:szCs w:val="26"/>
        </w:rPr>
        <w:t xml:space="preserve">           </w:t>
      </w:r>
      <w:r w:rsidRPr="0017750A">
        <w:rPr>
          <w:rFonts w:eastAsia="Calibri"/>
          <w:sz w:val="26"/>
          <w:szCs w:val="26"/>
        </w:rPr>
        <w:t>от 29.04.2014 № 1224 "Об утверждении правил организации услуг сезонной торговли и детских развлекательных аттракционов на территории МО "Городской округ "Город Нарьян-Мар"</w:t>
      </w:r>
    </w:p>
    <w:p w:rsidR="0017750A" w:rsidRDefault="0017750A" w:rsidP="0017750A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</w:p>
    <w:p w:rsidR="0017750A" w:rsidRPr="0017750A" w:rsidRDefault="0017750A" w:rsidP="0017750A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</w:p>
    <w:p w:rsidR="0017750A" w:rsidRPr="0017750A" w:rsidRDefault="0017750A" w:rsidP="0017750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7750A" w:rsidRPr="0017750A" w:rsidRDefault="0017750A" w:rsidP="001775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750A">
        <w:rPr>
          <w:sz w:val="26"/>
          <w:szCs w:val="26"/>
        </w:rPr>
        <w:t xml:space="preserve">В целях актуализации Перечня </w:t>
      </w:r>
      <w:r w:rsidRPr="0017750A">
        <w:rPr>
          <w:color w:val="000000"/>
          <w:sz w:val="26"/>
          <w:szCs w:val="26"/>
        </w:rPr>
        <w:t>мест размещения объектов летней сезонной торговли (услуг)</w:t>
      </w:r>
      <w:r>
        <w:rPr>
          <w:color w:val="000000"/>
          <w:sz w:val="26"/>
          <w:szCs w:val="26"/>
        </w:rPr>
        <w:t>,</w:t>
      </w:r>
      <w:r w:rsidRPr="0017750A">
        <w:rPr>
          <w:color w:val="000000"/>
          <w:sz w:val="26"/>
          <w:szCs w:val="26"/>
        </w:rPr>
        <w:t xml:space="preserve"> в соответствии с</w:t>
      </w:r>
      <w:r w:rsidRPr="0017750A">
        <w:rPr>
          <w:sz w:val="26"/>
          <w:szCs w:val="26"/>
        </w:rPr>
        <w:t xml:space="preserve"> </w:t>
      </w:r>
      <w:r w:rsidRPr="0017750A">
        <w:rPr>
          <w:rFonts w:eastAsia="Calibri"/>
          <w:sz w:val="26"/>
          <w:szCs w:val="26"/>
          <w:lang w:eastAsia="en-US"/>
        </w:rPr>
        <w:t>Федеральными законами от 06.10.2003 № 131-ФЗ "Об общих принципах организации местного самоуправления в Российской Федерации", от 28.12.2009 № 381-ФЗ "Об основах государственного регулирования торговой деятельности в Российской Федерации" Администрация муниципального образования "Городской округ "Город Нарьян-Мар"</w:t>
      </w:r>
    </w:p>
    <w:p w:rsidR="0017750A" w:rsidRPr="0017750A" w:rsidRDefault="0017750A" w:rsidP="0017750A">
      <w:pPr>
        <w:ind w:firstLine="709"/>
        <w:jc w:val="both"/>
        <w:rPr>
          <w:sz w:val="26"/>
          <w:szCs w:val="26"/>
        </w:rPr>
      </w:pPr>
    </w:p>
    <w:p w:rsidR="0017750A" w:rsidRPr="0017750A" w:rsidRDefault="0017750A" w:rsidP="0017750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750A">
        <w:rPr>
          <w:b/>
          <w:bCs/>
          <w:sz w:val="26"/>
          <w:szCs w:val="26"/>
        </w:rPr>
        <w:t>П О С Т А Н О В Л Я Е Т:</w:t>
      </w:r>
    </w:p>
    <w:p w:rsidR="0017750A" w:rsidRPr="0017750A" w:rsidRDefault="0017750A" w:rsidP="0017750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17750A" w:rsidRDefault="0017750A" w:rsidP="0017750A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17750A">
        <w:rPr>
          <w:color w:val="000000"/>
          <w:sz w:val="26"/>
          <w:szCs w:val="26"/>
        </w:rPr>
        <w:t>1. </w:t>
      </w:r>
      <w:r>
        <w:rPr>
          <w:color w:val="000000"/>
          <w:sz w:val="26"/>
          <w:szCs w:val="26"/>
        </w:rPr>
        <w:t xml:space="preserve">Внести </w:t>
      </w:r>
      <w:r w:rsidRPr="0017750A">
        <w:rPr>
          <w:color w:val="000000"/>
          <w:sz w:val="26"/>
          <w:szCs w:val="26"/>
        </w:rPr>
        <w:t xml:space="preserve">в </w:t>
      </w:r>
      <w:r w:rsidRPr="0017750A">
        <w:rPr>
          <w:sz w:val="26"/>
          <w:szCs w:val="26"/>
        </w:rPr>
        <w:t xml:space="preserve">постановление Администрации МО "Городской округ "Город Нарьян-Мар" </w:t>
      </w:r>
      <w:r w:rsidRPr="0017750A">
        <w:rPr>
          <w:rFonts w:eastAsia="Calibri"/>
          <w:sz w:val="26"/>
          <w:szCs w:val="26"/>
        </w:rPr>
        <w:t xml:space="preserve">от 08.07.2015 № 793 "О внесении изменений в постановление Администрации МО "Городской округ "Город Нарьян-Мар" от 29.04.2014 № 1224 </w:t>
      </w:r>
      <w:r w:rsidR="00895820">
        <w:rPr>
          <w:rFonts w:eastAsia="Calibri"/>
          <w:sz w:val="26"/>
          <w:szCs w:val="26"/>
        </w:rPr>
        <w:br/>
      </w:r>
      <w:r w:rsidRPr="0017750A">
        <w:rPr>
          <w:rFonts w:eastAsia="Calibri"/>
          <w:sz w:val="26"/>
          <w:szCs w:val="26"/>
        </w:rPr>
        <w:t xml:space="preserve">"Об утверждении правил организации услуг сезонной торговли и детских развлекательных аттракционов на территории МО "Городской округ "Город </w:t>
      </w:r>
      <w:r>
        <w:rPr>
          <w:rFonts w:eastAsia="Calibri"/>
          <w:sz w:val="26"/>
          <w:szCs w:val="26"/>
        </w:rPr>
        <w:br/>
      </w:r>
      <w:r w:rsidRPr="0017750A">
        <w:rPr>
          <w:rFonts w:eastAsia="Calibri"/>
          <w:sz w:val="26"/>
          <w:szCs w:val="26"/>
        </w:rPr>
        <w:t>Нарьян-Мар"</w:t>
      </w:r>
      <w:r>
        <w:rPr>
          <w:rFonts w:eastAsia="Calibri"/>
          <w:sz w:val="26"/>
          <w:szCs w:val="26"/>
        </w:rPr>
        <w:t xml:space="preserve"> следующее </w:t>
      </w:r>
      <w:r w:rsidRPr="0017750A">
        <w:rPr>
          <w:color w:val="000000"/>
          <w:sz w:val="26"/>
          <w:szCs w:val="26"/>
        </w:rPr>
        <w:t>изменени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:</w:t>
      </w:r>
    </w:p>
    <w:p w:rsidR="0017750A" w:rsidRDefault="0017750A" w:rsidP="0017750A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1.1.</w:t>
      </w:r>
      <w:r w:rsidRPr="0017750A">
        <w:rPr>
          <w:color w:val="000000"/>
          <w:sz w:val="26"/>
          <w:szCs w:val="26"/>
        </w:rPr>
        <w:t xml:space="preserve"> Приложение 2 к </w:t>
      </w:r>
      <w:r w:rsidRPr="0017750A">
        <w:rPr>
          <w:sz w:val="26"/>
          <w:szCs w:val="26"/>
        </w:rPr>
        <w:t xml:space="preserve">постановлению </w:t>
      </w:r>
      <w:r w:rsidRPr="0017750A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right"/>
        <w:rPr>
          <w:rFonts w:eastAsia="Calibri"/>
          <w:sz w:val="26"/>
          <w:szCs w:val="26"/>
          <w:lang w:eastAsia="en-US"/>
        </w:rPr>
      </w:pPr>
      <w:r w:rsidRPr="0017750A">
        <w:rPr>
          <w:rFonts w:eastAsia="Calibri"/>
          <w:sz w:val="26"/>
          <w:szCs w:val="26"/>
          <w:lang w:eastAsia="en-US"/>
        </w:rPr>
        <w:t>"Приложение 2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right"/>
        <w:rPr>
          <w:rFonts w:eastAsia="Calibri"/>
          <w:sz w:val="26"/>
          <w:szCs w:val="26"/>
          <w:lang w:eastAsia="en-US"/>
        </w:rPr>
      </w:pPr>
      <w:r w:rsidRPr="0017750A">
        <w:rPr>
          <w:rFonts w:eastAsia="Calibri"/>
          <w:sz w:val="26"/>
          <w:szCs w:val="26"/>
          <w:lang w:eastAsia="en-US"/>
        </w:rPr>
        <w:t>УТВЕРЖДЕН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17750A">
        <w:rPr>
          <w:sz w:val="26"/>
          <w:szCs w:val="26"/>
        </w:rPr>
        <w:t>постановлением Администрации МО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17750A">
        <w:rPr>
          <w:sz w:val="26"/>
          <w:szCs w:val="26"/>
        </w:rPr>
        <w:t>"Городской округ "Город Нарьян-Мар"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17750A">
        <w:rPr>
          <w:sz w:val="26"/>
          <w:szCs w:val="26"/>
        </w:rPr>
        <w:t>от 08.07.2015 № 793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color w:val="000000"/>
          <w:sz w:val="26"/>
          <w:szCs w:val="26"/>
        </w:rPr>
      </w:pP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color w:val="000000"/>
          <w:sz w:val="26"/>
          <w:szCs w:val="26"/>
        </w:rPr>
      </w:pPr>
      <w:r w:rsidRPr="0017750A">
        <w:rPr>
          <w:color w:val="000000"/>
          <w:sz w:val="26"/>
          <w:szCs w:val="26"/>
        </w:rPr>
        <w:t>Перечень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color w:val="000000"/>
          <w:sz w:val="26"/>
          <w:szCs w:val="26"/>
        </w:rPr>
      </w:pPr>
      <w:r w:rsidRPr="0017750A">
        <w:rPr>
          <w:color w:val="000000"/>
          <w:sz w:val="26"/>
          <w:szCs w:val="26"/>
        </w:rPr>
        <w:t>мест размещения объектов зимней сезонной торговли (услуг)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8"/>
      </w:tblGrid>
      <w:tr w:rsidR="0017750A" w:rsidRPr="0017750A" w:rsidTr="00F77775">
        <w:trPr>
          <w:trHeight w:val="598"/>
          <w:jc w:val="center"/>
        </w:trPr>
        <w:tc>
          <w:tcPr>
            <w:tcW w:w="4927" w:type="dxa"/>
            <w:shd w:val="clear" w:color="auto" w:fill="auto"/>
            <w:vAlign w:val="center"/>
          </w:tcPr>
          <w:p w:rsidR="0017750A" w:rsidRPr="0017750A" w:rsidRDefault="0017750A" w:rsidP="0017750A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color w:val="000000"/>
              </w:rPr>
            </w:pPr>
            <w:bookmarkStart w:id="1" w:name="_GoBack"/>
            <w:bookmarkEnd w:id="1"/>
            <w:r w:rsidRPr="0017750A">
              <w:rPr>
                <w:rFonts w:eastAsia="Calibri" w:cs="Calibri"/>
                <w:lang w:eastAsia="en-US"/>
              </w:rPr>
              <w:lastRenderedPageBreak/>
              <w:t>Места размещения объектов сезонной торговли (услуг)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17750A" w:rsidRPr="0017750A" w:rsidRDefault="0017750A" w:rsidP="0017750A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color w:val="000000"/>
              </w:rPr>
            </w:pPr>
            <w:r w:rsidRPr="0017750A">
              <w:rPr>
                <w:rFonts w:eastAsia="Calibri" w:cs="Calibri"/>
                <w:lang w:eastAsia="en-US"/>
              </w:rPr>
              <w:t>Объект сезонной торговли (услуг)</w:t>
            </w:r>
          </w:p>
        </w:tc>
      </w:tr>
      <w:tr w:rsidR="0017750A" w:rsidRPr="0017750A" w:rsidTr="00F77775">
        <w:trPr>
          <w:trHeight w:val="598"/>
          <w:jc w:val="center"/>
        </w:trPr>
        <w:tc>
          <w:tcPr>
            <w:tcW w:w="4927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17750A">
              <w:rPr>
                <w:rFonts w:eastAsia="Calibri" w:cs="Calibri"/>
                <w:lang w:eastAsia="en-US"/>
              </w:rPr>
              <w:t>ул. Смидовича, в районе дома № 21 А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Детские развлекательные аттракционы (</w:t>
            </w:r>
            <w:proofErr w:type="spellStart"/>
            <w:r w:rsidRPr="0017750A">
              <w:t>скалодромы</w:t>
            </w:r>
            <w:proofErr w:type="spellEnd"/>
            <w:r w:rsidRPr="0017750A">
              <w:t>, веревочные парки и т.п.)</w:t>
            </w:r>
          </w:p>
        </w:tc>
      </w:tr>
      <w:tr w:rsidR="0017750A" w:rsidRPr="0017750A" w:rsidTr="00F77775">
        <w:trPr>
          <w:trHeight w:val="598"/>
          <w:jc w:val="center"/>
        </w:trPr>
        <w:tc>
          <w:tcPr>
            <w:tcW w:w="4927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ул. Рыбников, в районе общественной территории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Детские развлекательные аттракционы (</w:t>
            </w:r>
            <w:proofErr w:type="spellStart"/>
            <w:r w:rsidRPr="0017750A">
              <w:t>скалодромы</w:t>
            </w:r>
            <w:proofErr w:type="spellEnd"/>
            <w:r w:rsidRPr="0017750A">
              <w:t>, веревочные парки и т.п.)</w:t>
            </w:r>
          </w:p>
        </w:tc>
      </w:tr>
    </w:tbl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color w:val="000000"/>
          <w:sz w:val="26"/>
          <w:szCs w:val="26"/>
        </w:rPr>
      </w:pP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color w:val="000000"/>
          <w:sz w:val="26"/>
          <w:szCs w:val="26"/>
        </w:rPr>
      </w:pPr>
      <w:r w:rsidRPr="0017750A">
        <w:rPr>
          <w:color w:val="000000"/>
          <w:sz w:val="26"/>
          <w:szCs w:val="26"/>
        </w:rPr>
        <w:t>Перечень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color w:val="000000"/>
          <w:sz w:val="26"/>
          <w:szCs w:val="26"/>
        </w:rPr>
      </w:pPr>
      <w:r w:rsidRPr="0017750A">
        <w:rPr>
          <w:color w:val="000000"/>
          <w:sz w:val="26"/>
          <w:szCs w:val="26"/>
        </w:rPr>
        <w:t>мест размещения объектов летней сезонной торговли (услуг)</w:t>
      </w:r>
    </w:p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685"/>
      </w:tblGrid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color w:val="000000"/>
              </w:rPr>
            </w:pPr>
            <w:r w:rsidRPr="0017750A">
              <w:rPr>
                <w:rFonts w:eastAsia="Calibri" w:cs="Calibri"/>
                <w:lang w:eastAsia="en-US"/>
              </w:rPr>
              <w:t>Места размещения объектов сезонной торговли (услуг)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color w:val="000000"/>
              </w:rPr>
            </w:pPr>
            <w:r w:rsidRPr="0017750A">
              <w:rPr>
                <w:rFonts w:eastAsia="Calibri" w:cs="Calibri"/>
                <w:lang w:eastAsia="en-US"/>
              </w:rPr>
              <w:t>Объект сезонной торговли (услуг)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17750A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Вид продукции</w:t>
            </w:r>
          </w:p>
        </w:tc>
      </w:tr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17750A">
              <w:rPr>
                <w:rFonts w:eastAsia="Calibri" w:cs="Calibri"/>
                <w:lang w:eastAsia="en-US"/>
              </w:rPr>
              <w:t>Пешеходная часть улицы Смидовича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Палатки, прилавки, холодильные витрины, лотки, торговые автоматы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/>
              </w:rPr>
              <w:t>Сладкая вата, попкорн, мороженое, напитки и т.п.</w:t>
            </w:r>
          </w:p>
        </w:tc>
      </w:tr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 xml:space="preserve">Площадь </w:t>
            </w:r>
            <w:proofErr w:type="spellStart"/>
            <w:r w:rsidRPr="0017750A">
              <w:rPr>
                <w:rFonts w:eastAsia="Calibri" w:cs="Calibri"/>
                <w:lang w:eastAsia="en-US"/>
              </w:rPr>
              <w:t>Марад</w:t>
            </w:r>
            <w:proofErr w:type="spellEnd"/>
            <w:r w:rsidRPr="0017750A">
              <w:rPr>
                <w:rFonts w:eastAsia="Calibri" w:cs="Calibri"/>
                <w:lang w:eastAsia="en-US"/>
              </w:rPr>
              <w:t xml:space="preserve"> сей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Детские развлекательные аттракционы</w:t>
            </w:r>
            <w:r w:rsidRPr="0017750A">
              <w:t xml:space="preserve"> 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895820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t xml:space="preserve">Электромобили, </w:t>
            </w:r>
            <w:proofErr w:type="spellStart"/>
            <w:r w:rsidRPr="0017750A">
              <w:t>электрокартинги</w:t>
            </w:r>
            <w:proofErr w:type="spellEnd"/>
            <w:r w:rsidRPr="0017750A">
              <w:t xml:space="preserve">, </w:t>
            </w:r>
            <w:proofErr w:type="spellStart"/>
            <w:r w:rsidRPr="0017750A">
              <w:t>гироскутеры</w:t>
            </w:r>
            <w:proofErr w:type="spellEnd"/>
            <w:r w:rsidRPr="0017750A">
              <w:t>, велосипеды, качели, карусели, батуты (не более 5м*5м), настольный теннис</w:t>
            </w:r>
          </w:p>
        </w:tc>
      </w:tr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 xml:space="preserve">ул. Авиаторов, район </w:t>
            </w:r>
            <w:r>
              <w:rPr>
                <w:rFonts w:eastAsia="Calibri" w:cs="Calibri"/>
                <w:lang w:eastAsia="en-US"/>
              </w:rPr>
              <w:br/>
            </w:r>
            <w:r w:rsidRPr="0017750A">
              <w:rPr>
                <w:rFonts w:eastAsia="Calibri" w:cs="Calibri"/>
                <w:lang w:eastAsia="en-US"/>
              </w:rPr>
              <w:t>дома № 22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Палатки, прилавки, холодильные витрины, лотки, торговые автоматы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/>
              </w:rPr>
              <w:t>сладкая вата, попкорн, мороженое, напитки</w:t>
            </w:r>
          </w:p>
        </w:tc>
      </w:tr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 xml:space="preserve">У морского речного вокзала, ул. Портовая </w:t>
            </w:r>
            <w:r w:rsidR="00895820">
              <w:rPr>
                <w:rFonts w:eastAsia="Calibri" w:cs="Calibri"/>
                <w:lang w:eastAsia="en-US"/>
              </w:rPr>
              <w:br/>
            </w:r>
            <w:r w:rsidRPr="0017750A">
              <w:rPr>
                <w:rFonts w:eastAsia="Calibri" w:cs="Calibri"/>
                <w:lang w:eastAsia="en-US"/>
              </w:rPr>
              <w:t>(1 место)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Летнее предприятие быстрого обслуживания (летнее кафе)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/>
              </w:rPr>
              <w:t>сладкая вата, попкорн, мороженое, напитки и т.п.</w:t>
            </w:r>
          </w:p>
        </w:tc>
      </w:tr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 xml:space="preserve">ул. </w:t>
            </w:r>
            <w:proofErr w:type="spellStart"/>
            <w:r w:rsidRPr="0017750A">
              <w:rPr>
                <w:rFonts w:eastAsia="Calibri" w:cs="Calibri"/>
                <w:lang w:eastAsia="en-US"/>
              </w:rPr>
              <w:t>Пустозерская</w:t>
            </w:r>
            <w:proofErr w:type="spellEnd"/>
            <w:r w:rsidRPr="0017750A">
              <w:rPr>
                <w:rFonts w:eastAsia="Calibri" w:cs="Calibri"/>
                <w:lang w:eastAsia="en-US"/>
              </w:rPr>
              <w:t xml:space="preserve">, </w:t>
            </w:r>
            <w:r w:rsidR="00895820">
              <w:rPr>
                <w:rFonts w:eastAsia="Calibri" w:cs="Calibri"/>
                <w:lang w:eastAsia="en-US"/>
              </w:rPr>
              <w:br/>
            </w:r>
            <w:r w:rsidRPr="0017750A">
              <w:rPr>
                <w:rFonts w:eastAsia="Calibri" w:cs="Calibri"/>
                <w:lang w:eastAsia="en-US"/>
              </w:rPr>
              <w:t>в районе дома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Детские развлекательные аттракционы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t xml:space="preserve">батуты, веревочные парки, </w:t>
            </w:r>
            <w:proofErr w:type="spellStart"/>
            <w:r w:rsidRPr="0017750A">
              <w:t>скалодромы</w:t>
            </w:r>
            <w:proofErr w:type="spellEnd"/>
            <w:r w:rsidRPr="0017750A">
              <w:t xml:space="preserve">, </w:t>
            </w:r>
            <w:proofErr w:type="spellStart"/>
            <w:r w:rsidRPr="0017750A">
              <w:t>гидроболы</w:t>
            </w:r>
            <w:proofErr w:type="spellEnd"/>
            <w:r w:rsidRPr="0017750A">
              <w:t>, передвижные кинотеатры, настольный теннис и т.п.</w:t>
            </w:r>
          </w:p>
        </w:tc>
      </w:tr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 xml:space="preserve">ул. Смидовича, в районе дома № </w:t>
            </w:r>
            <w:r>
              <w:rPr>
                <w:rFonts w:eastAsia="Calibri" w:cs="Calibri"/>
                <w:lang w:eastAsia="en-US"/>
              </w:rPr>
              <w:t>21</w:t>
            </w:r>
            <w:r w:rsidRPr="0017750A">
              <w:rPr>
                <w:rFonts w:eastAsia="Calibri" w:cs="Calibri"/>
                <w:lang w:eastAsia="en-US"/>
              </w:rPr>
              <w:t>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Детские развлекательные аттракционы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t xml:space="preserve">электромобили, </w:t>
            </w:r>
            <w:proofErr w:type="spellStart"/>
            <w:r w:rsidRPr="0017750A">
              <w:t>электрокартинги</w:t>
            </w:r>
            <w:proofErr w:type="spellEnd"/>
            <w:r w:rsidRPr="0017750A">
              <w:t xml:space="preserve">, </w:t>
            </w:r>
            <w:proofErr w:type="spellStart"/>
            <w:r w:rsidRPr="0017750A">
              <w:t>гироскутеры</w:t>
            </w:r>
            <w:proofErr w:type="spellEnd"/>
            <w:r w:rsidRPr="0017750A">
              <w:t xml:space="preserve">, батуты, веревочные парки, </w:t>
            </w:r>
            <w:proofErr w:type="spellStart"/>
            <w:r w:rsidRPr="0017750A">
              <w:t>скалодромы</w:t>
            </w:r>
            <w:proofErr w:type="spellEnd"/>
            <w:r w:rsidRPr="0017750A">
              <w:t>, передвижные кинотеатры, настольный теннис и т.п.</w:t>
            </w:r>
          </w:p>
        </w:tc>
      </w:tr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 xml:space="preserve">ул. Рыбников, в районе общественной территории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>Детские развлекательные аттракционы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t xml:space="preserve">батуты, </w:t>
            </w:r>
            <w:proofErr w:type="spellStart"/>
            <w:r w:rsidRPr="0017750A">
              <w:t>скалодромы</w:t>
            </w:r>
            <w:proofErr w:type="spellEnd"/>
            <w:r w:rsidRPr="0017750A">
              <w:t xml:space="preserve">, электромобили, </w:t>
            </w:r>
            <w:proofErr w:type="spellStart"/>
            <w:r w:rsidRPr="0017750A">
              <w:t>электрокартинги</w:t>
            </w:r>
            <w:proofErr w:type="spellEnd"/>
            <w:r w:rsidRPr="0017750A">
              <w:t xml:space="preserve">, </w:t>
            </w:r>
            <w:proofErr w:type="spellStart"/>
            <w:r w:rsidRPr="0017750A">
              <w:t>гироскутеры</w:t>
            </w:r>
            <w:proofErr w:type="spellEnd"/>
            <w:r w:rsidRPr="0017750A">
              <w:t xml:space="preserve"> и т.п.</w:t>
            </w:r>
          </w:p>
        </w:tc>
      </w:tr>
      <w:tr w:rsidR="0017750A" w:rsidRPr="0017750A" w:rsidTr="0089582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 xml:space="preserve">ул. им. </w:t>
            </w:r>
            <w:proofErr w:type="spellStart"/>
            <w:r w:rsidRPr="0017750A">
              <w:rPr>
                <w:rFonts w:eastAsia="Calibri" w:cs="Calibri"/>
                <w:lang w:eastAsia="en-US"/>
              </w:rPr>
              <w:t>Тыко</w:t>
            </w:r>
            <w:proofErr w:type="spellEnd"/>
            <w:r w:rsidRPr="0017750A">
              <w:rPr>
                <w:rFonts w:eastAsia="Calibri" w:cs="Calibri"/>
                <w:lang w:eastAsia="en-US"/>
              </w:rPr>
              <w:t xml:space="preserve"> </w:t>
            </w:r>
            <w:proofErr w:type="spellStart"/>
            <w:r w:rsidRPr="0017750A">
              <w:rPr>
                <w:rFonts w:eastAsia="Calibri" w:cs="Calibri"/>
                <w:lang w:eastAsia="en-US"/>
              </w:rPr>
              <w:t>Вылко</w:t>
            </w:r>
            <w:proofErr w:type="spellEnd"/>
            <w:r w:rsidRPr="0017750A">
              <w:rPr>
                <w:rFonts w:eastAsia="Calibri" w:cs="Calibri"/>
                <w:lang w:eastAsia="en-US"/>
              </w:rPr>
              <w:t xml:space="preserve">, </w:t>
            </w:r>
            <w:r>
              <w:rPr>
                <w:rFonts w:eastAsia="Calibri" w:cs="Calibri"/>
                <w:lang w:eastAsia="en-US"/>
              </w:rPr>
              <w:br/>
            </w:r>
            <w:r w:rsidRPr="0017750A">
              <w:rPr>
                <w:rFonts w:eastAsia="Calibri" w:cs="Calibri"/>
                <w:lang w:eastAsia="en-US"/>
              </w:rPr>
              <w:t>в районе дома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rPr>
                <w:rFonts w:eastAsia="Calibri" w:cs="Calibri"/>
                <w:lang w:eastAsia="en-US"/>
              </w:rPr>
              <w:t xml:space="preserve">Детские развлекательные аттракционы </w:t>
            </w:r>
          </w:p>
        </w:tc>
        <w:tc>
          <w:tcPr>
            <w:tcW w:w="3685" w:type="dxa"/>
            <w:vAlign w:val="center"/>
          </w:tcPr>
          <w:p w:rsidR="0017750A" w:rsidRPr="0017750A" w:rsidRDefault="0017750A" w:rsidP="0017750A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7750A">
              <w:t xml:space="preserve">электромобили, </w:t>
            </w:r>
            <w:proofErr w:type="spellStart"/>
            <w:r w:rsidRPr="0017750A">
              <w:t>электрокартинги</w:t>
            </w:r>
            <w:proofErr w:type="spellEnd"/>
            <w:r w:rsidRPr="0017750A">
              <w:t xml:space="preserve">, </w:t>
            </w:r>
            <w:proofErr w:type="spellStart"/>
            <w:r w:rsidRPr="0017750A">
              <w:t>гироскутеры</w:t>
            </w:r>
            <w:proofErr w:type="spellEnd"/>
            <w:r w:rsidRPr="0017750A">
              <w:t xml:space="preserve">, батуты, веревочные парки, </w:t>
            </w:r>
            <w:proofErr w:type="spellStart"/>
            <w:r w:rsidRPr="0017750A">
              <w:t>скалодромы</w:t>
            </w:r>
            <w:proofErr w:type="spellEnd"/>
            <w:r w:rsidRPr="0017750A">
              <w:t>, передвижные кинотеатры, настольный теннис и т.п.</w:t>
            </w:r>
          </w:p>
        </w:tc>
      </w:tr>
    </w:tbl>
    <w:p w:rsidR="0017750A" w:rsidRPr="0017750A" w:rsidRDefault="0017750A" w:rsidP="0017750A">
      <w:pPr>
        <w:tabs>
          <w:tab w:val="left" w:pos="1276"/>
        </w:tabs>
        <w:autoSpaceDE w:val="0"/>
        <w:autoSpaceDN w:val="0"/>
        <w:adjustRightInd w:val="0"/>
        <w:contextualSpacing/>
        <w:jc w:val="right"/>
        <w:rPr>
          <w:color w:val="000000"/>
          <w:sz w:val="26"/>
          <w:szCs w:val="26"/>
        </w:rPr>
      </w:pPr>
      <w:r w:rsidRPr="0017750A">
        <w:rPr>
          <w:color w:val="000000"/>
          <w:sz w:val="26"/>
          <w:szCs w:val="26"/>
        </w:rPr>
        <w:t>".</w:t>
      </w:r>
    </w:p>
    <w:p w:rsidR="0017750A" w:rsidRPr="0017750A" w:rsidRDefault="0017750A" w:rsidP="0017750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17750A">
        <w:rPr>
          <w:color w:val="000000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B965A2">
        <w:trPr>
          <w:trHeight w:val="275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4104CD">
      <w:headerReference w:type="default" r:id="rId9"/>
      <w:type w:val="continuous"/>
      <w:pgSz w:w="11905" w:h="16838" w:code="9"/>
      <w:pgMar w:top="851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0A" w:rsidRDefault="003A010A" w:rsidP="00693317">
      <w:r>
        <w:separator/>
      </w:r>
    </w:p>
  </w:endnote>
  <w:endnote w:type="continuationSeparator" w:id="0">
    <w:p w:rsidR="003A010A" w:rsidRDefault="003A010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0A" w:rsidRDefault="003A010A" w:rsidP="00693317">
      <w:r>
        <w:separator/>
      </w:r>
    </w:p>
  </w:footnote>
  <w:footnote w:type="continuationSeparator" w:id="0">
    <w:p w:rsidR="003A010A" w:rsidRDefault="003A010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729816"/>
      <w:docPartObj>
        <w:docPartGallery w:val="Page Numbers (Top of Page)"/>
        <w:docPartUnique/>
      </w:docPartObj>
    </w:sdtPr>
    <w:sdtContent>
      <w:p w:rsidR="004104CD" w:rsidRDefault="004104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04CD" w:rsidRDefault="004104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7F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50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7ED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5B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4CD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820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5DB5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83B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5A2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AD1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55C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953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E2BC1-3323-45F2-8E19-E08F4419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5</cp:revision>
  <cp:lastPrinted>2021-04-19T13:18:00Z</cp:lastPrinted>
  <dcterms:created xsi:type="dcterms:W3CDTF">2021-04-19T12:56:00Z</dcterms:created>
  <dcterms:modified xsi:type="dcterms:W3CDTF">2021-04-19T13:19:00Z</dcterms:modified>
</cp:coreProperties>
</file>